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56" w:rsidRDefault="00217756" w:rsidP="0021775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242424"/>
          <w:sz w:val="28"/>
          <w:szCs w:val="28"/>
          <w:shd w:val="clear" w:color="auto" w:fill="FFFFFF"/>
        </w:rPr>
        <w:t>Пресс-релиз программы</w:t>
      </w:r>
    </w:p>
    <w:p w:rsidR="00217756" w:rsidRDefault="00217756" w:rsidP="0021775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242424"/>
          <w:sz w:val="28"/>
          <w:szCs w:val="28"/>
          <w:shd w:val="clear" w:color="auto" w:fill="FFFFFF"/>
        </w:rPr>
        <w:t>«Ты - предприниматель» 2018.</w:t>
      </w:r>
    </w:p>
    <w:p w:rsidR="00217756" w:rsidRDefault="00217756" w:rsidP="0021775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242424"/>
          <w:sz w:val="28"/>
          <w:szCs w:val="28"/>
          <w:shd w:val="clear" w:color="auto" w:fill="FFFFFF"/>
        </w:rPr>
        <w:t>Реализуй свои мечты, а не чужие</w:t>
      </w:r>
    </w:p>
    <w:p w:rsidR="00217756" w:rsidRDefault="00217756" w:rsidP="00217756">
      <w:pPr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242424"/>
          <w:sz w:val="28"/>
          <w:szCs w:val="28"/>
          <w:shd w:val="clear" w:color="auto" w:fill="FFFFFF"/>
        </w:rPr>
        <w:t>В Республике Татарстан продолжается регистрация на федеральную программу «Ты — предприниматель». Главной задачей проекта является стимулирование активности молодежи в сфере малого и среднего бизнеса путем вовлечения их в предпринимательскую деятельность.</w:t>
      </w:r>
    </w:p>
    <w:p w:rsidR="00217756" w:rsidRDefault="00217756" w:rsidP="00217756">
      <w:pPr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242424"/>
          <w:sz w:val="28"/>
          <w:szCs w:val="28"/>
          <w:shd w:val="clear" w:color="auto" w:fill="FFFFFF"/>
        </w:rPr>
        <w:t>Участниками образовательной программы могут стать молодые татарстанцы в возрасте от 14 до 30 лет (включительно). Это программа и для тех, кто уже имеет свой бизнес и для тех, кто только хочет открыть свое дело, ищет единомышленников и новые идеи.</w:t>
      </w:r>
    </w:p>
    <w:p w:rsidR="00217756" w:rsidRDefault="00217756" w:rsidP="00217756">
      <w:pPr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242424"/>
          <w:sz w:val="28"/>
          <w:szCs w:val="28"/>
          <w:shd w:val="clear" w:color="auto" w:fill="FFFFFF"/>
        </w:rPr>
        <w:t>В рамках образовательной программы «Ты — предприниматель» будет реализован целый комплекс бесплатных образовате</w:t>
      </w:r>
      <w:bookmarkStart w:id="0" w:name="_GoBack"/>
      <w:bookmarkEnd w:id="0"/>
      <w:r>
        <w:rPr>
          <w:color w:val="242424"/>
          <w:sz w:val="28"/>
          <w:szCs w:val="28"/>
          <w:shd w:val="clear" w:color="auto" w:fill="FFFFFF"/>
        </w:rPr>
        <w:t>льных мероприятий (</w:t>
      </w:r>
      <w:r>
        <w:rPr>
          <w:color w:val="000000"/>
          <w:sz w:val="28"/>
          <w:szCs w:val="28"/>
          <w:shd w:val="clear" w:color="auto" w:fill="FFFFFF"/>
        </w:rPr>
        <w:t>кейсы, семинары, деловые игры, тренинги, мастер-классы, дискуссионные клубы</w:t>
      </w:r>
      <w:r>
        <w:rPr>
          <w:color w:val="242424"/>
          <w:sz w:val="28"/>
          <w:szCs w:val="28"/>
          <w:shd w:val="clear" w:color="auto" w:fill="FFFFFF"/>
        </w:rPr>
        <w:t>), позволяющий участникам, прошедшим обучение создать собственный бизнес-проект.</w:t>
      </w:r>
    </w:p>
    <w:p w:rsidR="00217756" w:rsidRDefault="00217756" w:rsidP="00217756">
      <w:pPr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242424"/>
          <w:sz w:val="28"/>
          <w:szCs w:val="28"/>
          <w:shd w:val="clear" w:color="auto" w:fill="FFFFFF"/>
        </w:rPr>
        <w:t>Для того чтобы стать одним из участников, необходимо заполнить </w:t>
      </w:r>
      <w:r>
        <w:rPr>
          <w:color w:val="000000"/>
          <w:sz w:val="28"/>
          <w:szCs w:val="28"/>
          <w:shd w:val="clear" w:color="auto" w:fill="FFFFFF"/>
        </w:rPr>
        <w:t>заявку</w:t>
      </w:r>
      <w:r>
        <w:rPr>
          <w:color w:val="242424"/>
          <w:sz w:val="28"/>
          <w:szCs w:val="28"/>
          <w:shd w:val="clear" w:color="auto" w:fill="FFFFFF"/>
        </w:rPr>
        <w:t> на сайте и пройти специально разработанный тест, который определит предпринимательские навыки желающего быть в проекте.</w:t>
      </w:r>
    </w:p>
    <w:p w:rsidR="00217756" w:rsidRDefault="00217756" w:rsidP="00217756">
      <w:pPr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242424"/>
          <w:sz w:val="28"/>
          <w:szCs w:val="28"/>
          <w:shd w:val="clear" w:color="auto" w:fill="FFFFFF"/>
        </w:rPr>
        <w:t xml:space="preserve">Образовательная программа «Ты - предприниматель» поможет разработать бизнес-идею и реализовать ее, выявит лидерские качества и определит предпринимательский потенциал. </w:t>
      </w:r>
      <w:proofErr w:type="gramStart"/>
      <w:r>
        <w:rPr>
          <w:color w:val="242424"/>
          <w:sz w:val="28"/>
          <w:szCs w:val="28"/>
          <w:shd w:val="clear" w:color="auto" w:fill="FFFFFF"/>
        </w:rPr>
        <w:t>С  бизнес</w:t>
      </w:r>
      <w:proofErr w:type="gramEnd"/>
      <w:r>
        <w:rPr>
          <w:color w:val="242424"/>
          <w:sz w:val="28"/>
          <w:szCs w:val="28"/>
          <w:shd w:val="clear" w:color="auto" w:fill="FFFFFF"/>
        </w:rPr>
        <w:t>-тренерами и экспертами в сфере предпринимательства в рамках серии тренингов и мастер-классов будут обсуждаться идеи участников проекта. В финале образовательной части участники разработают бизнес-модель своей идеи, а действующие бизнесмены помогут им сделать первые шаги в мире предпринимательства.</w:t>
      </w:r>
    </w:p>
    <w:p w:rsidR="00217756" w:rsidRDefault="00217756" w:rsidP="00217756">
      <w:pPr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 xml:space="preserve">Среди спикеров проекта – Победитель конкурса «Молодой предприниматель России 2010», Директор по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франчайзингу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Брыков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Сергей Петрович, Основатель компании TOM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Таke</w:t>
      </w:r>
      <w:proofErr w:type="spellEnd"/>
      <w:r>
        <w:rPr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Out</w:t>
      </w:r>
      <w:proofErr w:type="spellEnd"/>
      <w:r>
        <w:rPr>
          <w:color w:val="000000"/>
          <w:sz w:val="23"/>
          <w:szCs w:val="23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marketing</w:t>
      </w:r>
      <w:proofErr w:type="spellEnd"/>
      <w:r>
        <w:rPr>
          <w:color w:val="000000"/>
          <w:sz w:val="28"/>
          <w:szCs w:val="28"/>
          <w:shd w:val="clear" w:color="auto" w:fill="FFFFFF"/>
        </w:rPr>
        <w:t>) Кирилл Шишлов, Основатель и владелец 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Шокобокс</w:t>
      </w:r>
      <w:proofErr w:type="spellEnd"/>
      <w:r>
        <w:rPr>
          <w:color w:val="000000"/>
          <w:sz w:val="28"/>
          <w:szCs w:val="28"/>
          <w:shd w:val="clear" w:color="auto" w:fill="FFFFFF"/>
        </w:rPr>
        <w:t>» Также основатель и владелец ООО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Шоколого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Андрей Шарков, Генеральный директор ООО «Центр», Со-основатель Ежегодной конференции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Edutainment</w:t>
      </w:r>
      <w:proofErr w:type="spellEnd"/>
      <w:r>
        <w:rPr>
          <w:color w:val="000000"/>
          <w:sz w:val="23"/>
          <w:szCs w:val="23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Панин Олег Михайлович.</w:t>
      </w:r>
    </w:p>
    <w:p w:rsidR="00217756" w:rsidRDefault="00217756" w:rsidP="00217756">
      <w:pPr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Итоги программы «Ты — предприниматель» будут подведены в конце декабря.</w:t>
      </w:r>
    </w:p>
    <w:p w:rsidR="00217756" w:rsidRDefault="00217756" w:rsidP="00217756">
      <w:pPr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Получить подробную информацию о программе, а также зарегистрироваться для участия в образовательных мероприятиях можно на сайте molpred116.ru</w:t>
      </w:r>
    </w:p>
    <w:p w:rsidR="00217756" w:rsidRDefault="00217756" w:rsidP="00217756">
      <w:pPr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242424"/>
          <w:sz w:val="28"/>
          <w:szCs w:val="28"/>
          <w:shd w:val="clear" w:color="auto" w:fill="FFFFFF"/>
        </w:rPr>
        <w:t>Стоит отметить, что проект совершенно бесплатный. В Татарстане он реализуется с 2016 года. Программа осуществляется при поддержке Министерства экономики РТ и Фонда поддержки предпринимательства РТ.</w:t>
      </w:r>
    </w:p>
    <w:p w:rsidR="00217756" w:rsidRDefault="00217756" w:rsidP="00217756">
      <w:pPr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217756" w:rsidRDefault="00217756" w:rsidP="00217756">
      <w:pPr>
        <w:shd w:val="clear" w:color="auto" w:fill="FFFFFF"/>
        <w:spacing w:line="338" w:lineRule="atLeast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242424"/>
          <w:sz w:val="28"/>
          <w:szCs w:val="28"/>
          <w:shd w:val="clear" w:color="auto" w:fill="FFFFFF"/>
        </w:rPr>
        <w:t>Телефон для связи - 89518986586 (</w:t>
      </w:r>
      <w:proofErr w:type="spellStart"/>
      <w:r>
        <w:rPr>
          <w:color w:val="242424"/>
          <w:sz w:val="28"/>
          <w:szCs w:val="28"/>
          <w:shd w:val="clear" w:color="auto" w:fill="FFFFFF"/>
        </w:rPr>
        <w:t>Гульфия</w:t>
      </w:r>
      <w:proofErr w:type="spellEnd"/>
      <w:r>
        <w:rPr>
          <w:color w:val="242424"/>
          <w:sz w:val="28"/>
          <w:szCs w:val="28"/>
          <w:shd w:val="clear" w:color="auto" w:fill="FFFFFF"/>
        </w:rPr>
        <w:t>)</w:t>
      </w:r>
    </w:p>
    <w:p w:rsidR="00096E24" w:rsidRDefault="00096E24"/>
    <w:sectPr w:rsidR="00096E24" w:rsidSect="002177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C9"/>
    <w:rsid w:val="00096E24"/>
    <w:rsid w:val="00217756"/>
    <w:rsid w:val="0030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416F0-51D5-48DF-8069-89FBDF8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Company>HP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2018-11-12T06:03:00Z</dcterms:created>
  <dcterms:modified xsi:type="dcterms:W3CDTF">2018-11-12T06:05:00Z</dcterms:modified>
</cp:coreProperties>
</file>