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71E" w:rsidRDefault="001A7D14" w:rsidP="002B34DC">
      <w:pPr>
        <w:spacing w:after="0" w:line="288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1A7D14">
        <w:rPr>
          <w:rFonts w:ascii="Times New Roman" w:hAnsi="Times New Roman" w:cs="Times New Roman"/>
          <w:b/>
          <w:sz w:val="28"/>
          <w:szCs w:val="28"/>
        </w:rPr>
        <w:t xml:space="preserve">тарт конкурса </w:t>
      </w:r>
      <w:r>
        <w:rPr>
          <w:rFonts w:ascii="Times New Roman" w:hAnsi="Times New Roman" w:cs="Times New Roman"/>
          <w:b/>
          <w:sz w:val="28"/>
          <w:szCs w:val="28"/>
        </w:rPr>
        <w:t>связанного</w:t>
      </w:r>
      <w:r w:rsidRPr="001A7D14">
        <w:rPr>
          <w:rFonts w:ascii="Times New Roman" w:hAnsi="Times New Roman" w:cs="Times New Roman"/>
          <w:b/>
          <w:sz w:val="28"/>
          <w:szCs w:val="28"/>
        </w:rPr>
        <w:t xml:space="preserve"> с </w:t>
      </w:r>
      <w:r w:rsidR="002B34DC">
        <w:rPr>
          <w:rFonts w:ascii="Times New Roman" w:hAnsi="Times New Roman" w:cs="Times New Roman"/>
          <w:b/>
          <w:sz w:val="28"/>
          <w:szCs w:val="28"/>
        </w:rPr>
        <w:t xml:space="preserve">развитием инфраструктуры </w:t>
      </w:r>
      <w:r>
        <w:rPr>
          <w:rFonts w:ascii="Times New Roman" w:hAnsi="Times New Roman" w:cs="Times New Roman"/>
          <w:b/>
          <w:sz w:val="28"/>
          <w:szCs w:val="28"/>
        </w:rPr>
        <w:t>туризма!</w:t>
      </w:r>
    </w:p>
    <w:p w:rsidR="002B34DC" w:rsidRPr="00891C26" w:rsidRDefault="002B34DC" w:rsidP="002B34DC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AA4" w:rsidRPr="00605511" w:rsidRDefault="002B34DC" w:rsidP="00D74272">
      <w:pPr>
        <w:pStyle w:val="msonormalmailrucssattributepostfix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b/>
          <w:bCs/>
          <w:kern w:val="32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В </w:t>
      </w:r>
      <w:r w:rsidR="005D05E8" w:rsidRPr="00D74272">
        <w:rPr>
          <w:sz w:val="28"/>
          <w:szCs w:val="28"/>
        </w:rPr>
        <w:t xml:space="preserve">рамках реализации мероприятий национального проекта «Туризм и индустрия гостеприимства» </w:t>
      </w:r>
      <w:r w:rsidR="005D05E8" w:rsidRPr="00D74272">
        <w:rPr>
          <w:b/>
          <w:color w:val="000000" w:themeColor="text1"/>
          <w:sz w:val="28"/>
          <w:szCs w:val="28"/>
        </w:rPr>
        <w:t xml:space="preserve">с </w:t>
      </w:r>
      <w:r w:rsidR="00D74272" w:rsidRPr="00D74272">
        <w:rPr>
          <w:b/>
          <w:color w:val="000000" w:themeColor="text1"/>
          <w:sz w:val="28"/>
          <w:szCs w:val="28"/>
        </w:rPr>
        <w:t>29</w:t>
      </w:r>
      <w:r w:rsidR="005D05E8" w:rsidRPr="00D74272">
        <w:rPr>
          <w:b/>
          <w:color w:val="000000" w:themeColor="text1"/>
          <w:sz w:val="28"/>
          <w:szCs w:val="28"/>
        </w:rPr>
        <w:t xml:space="preserve"> сентября 2022 года</w:t>
      </w:r>
      <w:r w:rsidR="005D05E8" w:rsidRPr="00D74272">
        <w:rPr>
          <w:color w:val="000000" w:themeColor="text1"/>
          <w:sz w:val="28"/>
          <w:szCs w:val="28"/>
        </w:rPr>
        <w:t xml:space="preserve"> Государственный комитет Республики Татарстан по туризму (далее – Госкомитет) объявляет старт </w:t>
      </w:r>
      <w:r w:rsidR="003A0AA4" w:rsidRPr="00D74272">
        <w:rPr>
          <w:bCs/>
          <w:kern w:val="32"/>
          <w:sz w:val="28"/>
          <w:szCs w:val="28"/>
        </w:rPr>
        <w:t>конкурс</w:t>
      </w:r>
      <w:r w:rsidR="00605511" w:rsidRPr="00D74272">
        <w:rPr>
          <w:bCs/>
          <w:kern w:val="32"/>
          <w:sz w:val="28"/>
          <w:szCs w:val="28"/>
        </w:rPr>
        <w:t xml:space="preserve">а на предоставление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в целях финансового обеспечения части их затрат, связанных с осуществлением государственной поддержки </w:t>
      </w:r>
      <w:r w:rsidR="00605511" w:rsidRPr="00D74272">
        <w:rPr>
          <w:b/>
          <w:bCs/>
          <w:kern w:val="32"/>
          <w:sz w:val="28"/>
          <w:szCs w:val="28"/>
        </w:rPr>
        <w:t>развития инфраструктуры туризма на территории</w:t>
      </w:r>
      <w:proofErr w:type="gramEnd"/>
      <w:r w:rsidR="00605511" w:rsidRPr="00D74272">
        <w:rPr>
          <w:b/>
          <w:bCs/>
          <w:kern w:val="32"/>
          <w:sz w:val="28"/>
          <w:szCs w:val="28"/>
        </w:rPr>
        <w:t xml:space="preserve"> Республики Татарстан </w:t>
      </w:r>
      <w:r w:rsidR="003A0AA4" w:rsidRPr="00D74272">
        <w:rPr>
          <w:bCs/>
          <w:color w:val="000000" w:themeColor="text1"/>
          <w:kern w:val="32"/>
          <w:sz w:val="28"/>
          <w:szCs w:val="28"/>
        </w:rPr>
        <w:t xml:space="preserve">(далее – </w:t>
      </w:r>
      <w:r w:rsidR="00605511" w:rsidRPr="00D74272">
        <w:rPr>
          <w:bCs/>
          <w:color w:val="000000" w:themeColor="text1"/>
          <w:kern w:val="32"/>
          <w:sz w:val="28"/>
          <w:szCs w:val="28"/>
        </w:rPr>
        <w:t>конкурс</w:t>
      </w:r>
      <w:r w:rsidR="003A0AA4" w:rsidRPr="00D74272">
        <w:rPr>
          <w:bCs/>
          <w:color w:val="000000" w:themeColor="text1"/>
          <w:kern w:val="32"/>
          <w:sz w:val="28"/>
          <w:szCs w:val="28"/>
        </w:rPr>
        <w:t xml:space="preserve">, субсидии). </w:t>
      </w:r>
      <w:r w:rsidR="005B1252" w:rsidRPr="00D74272">
        <w:rPr>
          <w:bCs/>
          <w:color w:val="000000" w:themeColor="text1"/>
          <w:kern w:val="32"/>
          <w:sz w:val="28"/>
          <w:szCs w:val="28"/>
        </w:rPr>
        <w:t xml:space="preserve">Срок окончания подачи заявок – </w:t>
      </w:r>
      <w:r w:rsidR="0014247D" w:rsidRPr="00E034C3">
        <w:rPr>
          <w:b/>
          <w:bCs/>
          <w:color w:val="000000" w:themeColor="text1"/>
          <w:kern w:val="32"/>
          <w:sz w:val="28"/>
          <w:szCs w:val="28"/>
        </w:rPr>
        <w:t>10 октября</w:t>
      </w:r>
      <w:r w:rsidR="005B1252" w:rsidRPr="00E034C3">
        <w:rPr>
          <w:b/>
          <w:bCs/>
          <w:color w:val="000000" w:themeColor="text1"/>
          <w:kern w:val="32"/>
          <w:sz w:val="28"/>
          <w:szCs w:val="28"/>
        </w:rPr>
        <w:t xml:space="preserve"> 2022 года</w:t>
      </w:r>
      <w:r w:rsidR="005B1252" w:rsidRPr="00D74272">
        <w:rPr>
          <w:bCs/>
          <w:color w:val="000000" w:themeColor="text1"/>
          <w:kern w:val="32"/>
          <w:sz w:val="28"/>
          <w:szCs w:val="28"/>
        </w:rPr>
        <w:t>.</w:t>
      </w:r>
    </w:p>
    <w:p w:rsidR="00164DC9" w:rsidRDefault="00164DC9" w:rsidP="00D742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64DC9">
        <w:rPr>
          <w:sz w:val="28"/>
          <w:szCs w:val="28"/>
        </w:rPr>
        <w:t>Субсидии предоставляются участникам конкурса в целях финансового обеспечения части их затрат, связанных с осуществлением государственной поддержки развития инфраструктуры туризма на территории Республики Татарстан в рамках проектов, которыми предусматривается реализация следующих мероприятий:</w:t>
      </w:r>
    </w:p>
    <w:p w:rsidR="004A6B4F" w:rsidRPr="00C07AC1" w:rsidRDefault="004A6B4F" w:rsidP="00D742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AC1">
        <w:rPr>
          <w:sz w:val="28"/>
          <w:szCs w:val="28"/>
        </w:rPr>
        <w:t>а) приобретение туристского оборудования, в том числе используемого в целях обеспечения эксплуатации туристских объектов, объектов туристского показа, приобретение оборудования для туристских информационных центров, пунктов проката, включая детские комплексы</w:t>
      </w:r>
      <w:r>
        <w:rPr>
          <w:sz w:val="28"/>
          <w:szCs w:val="28"/>
        </w:rPr>
        <w:t xml:space="preserve">. По данному мероприятию </w:t>
      </w:r>
      <w:r>
        <w:rPr>
          <w:sz w:val="28"/>
          <w:szCs w:val="28"/>
          <w:shd w:val="clear" w:color="auto" w:fill="FFFFFF"/>
        </w:rPr>
        <w:t>м</w:t>
      </w:r>
      <w:r w:rsidRPr="0013452C">
        <w:rPr>
          <w:sz w:val="28"/>
          <w:szCs w:val="28"/>
          <w:shd w:val="clear" w:color="auto" w:fill="FFFFFF"/>
        </w:rPr>
        <w:t>аксимальны</w:t>
      </w:r>
      <w:r>
        <w:rPr>
          <w:sz w:val="28"/>
          <w:szCs w:val="28"/>
          <w:shd w:val="clear" w:color="auto" w:fill="FFFFFF"/>
        </w:rPr>
        <w:t>й объём субсидии, предоставляемы</w:t>
      </w:r>
      <w:r w:rsidRPr="0013452C">
        <w:rPr>
          <w:sz w:val="28"/>
          <w:szCs w:val="28"/>
          <w:shd w:val="clear" w:color="auto" w:fill="FFFFFF"/>
        </w:rPr>
        <w:t>й участнику кон</w:t>
      </w:r>
      <w:r>
        <w:rPr>
          <w:sz w:val="28"/>
          <w:szCs w:val="28"/>
          <w:shd w:val="clear" w:color="auto" w:fill="FFFFFF"/>
        </w:rPr>
        <w:t xml:space="preserve">курса, признанному победителем, составляет </w:t>
      </w:r>
      <w:r w:rsidRPr="0013452C">
        <w:rPr>
          <w:sz w:val="28"/>
          <w:szCs w:val="28"/>
          <w:shd w:val="clear" w:color="auto" w:fill="FFFFFF"/>
        </w:rPr>
        <w:t>3 000,0 тыс. рублей</w:t>
      </w:r>
      <w:r w:rsidRPr="00C07AC1">
        <w:rPr>
          <w:sz w:val="28"/>
          <w:szCs w:val="28"/>
        </w:rPr>
        <w:t>;</w:t>
      </w:r>
    </w:p>
    <w:p w:rsidR="004A6B4F" w:rsidRPr="00C07AC1" w:rsidRDefault="004A6B4F" w:rsidP="00D742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AC1">
        <w:rPr>
          <w:sz w:val="28"/>
          <w:szCs w:val="28"/>
        </w:rPr>
        <w:t>б) организация круглогодичного функционирования и расширение доступности плавательных бассейнов (в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здоровья)</w:t>
      </w:r>
      <w:r>
        <w:rPr>
          <w:sz w:val="28"/>
          <w:szCs w:val="28"/>
        </w:rPr>
        <w:t xml:space="preserve">. По данному мероприятию </w:t>
      </w:r>
      <w:r>
        <w:rPr>
          <w:sz w:val="28"/>
          <w:szCs w:val="28"/>
          <w:shd w:val="clear" w:color="auto" w:fill="FFFFFF"/>
        </w:rPr>
        <w:t>м</w:t>
      </w:r>
      <w:r w:rsidRPr="0013452C">
        <w:rPr>
          <w:sz w:val="28"/>
          <w:szCs w:val="28"/>
          <w:shd w:val="clear" w:color="auto" w:fill="FFFFFF"/>
        </w:rPr>
        <w:t>аксимальны</w:t>
      </w:r>
      <w:r>
        <w:rPr>
          <w:sz w:val="28"/>
          <w:szCs w:val="28"/>
          <w:shd w:val="clear" w:color="auto" w:fill="FFFFFF"/>
        </w:rPr>
        <w:t>й объём субсидии, предоставляемы</w:t>
      </w:r>
      <w:r w:rsidRPr="0013452C">
        <w:rPr>
          <w:sz w:val="28"/>
          <w:szCs w:val="28"/>
          <w:shd w:val="clear" w:color="auto" w:fill="FFFFFF"/>
        </w:rPr>
        <w:t>й участнику кон</w:t>
      </w:r>
      <w:r>
        <w:rPr>
          <w:sz w:val="28"/>
          <w:szCs w:val="28"/>
          <w:shd w:val="clear" w:color="auto" w:fill="FFFFFF"/>
        </w:rPr>
        <w:t>курса, признанному победителем, составляет 5 5</w:t>
      </w:r>
      <w:r w:rsidRPr="0013452C">
        <w:rPr>
          <w:sz w:val="28"/>
          <w:szCs w:val="28"/>
          <w:shd w:val="clear" w:color="auto" w:fill="FFFFFF"/>
        </w:rPr>
        <w:t>00,0 тыс. рублей</w:t>
      </w:r>
      <w:r w:rsidRPr="00C07AC1">
        <w:rPr>
          <w:sz w:val="28"/>
          <w:szCs w:val="28"/>
        </w:rPr>
        <w:t>;</w:t>
      </w:r>
    </w:p>
    <w:p w:rsidR="004A6B4F" w:rsidRPr="00C07AC1" w:rsidRDefault="004A6B4F" w:rsidP="00D742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AC1">
        <w:rPr>
          <w:sz w:val="28"/>
          <w:szCs w:val="28"/>
        </w:rPr>
        <w:t>в) разработка новых туристских маршрутов (включая маркировку, навигацию, обеспечение безопасности, организацию выделенных зон отдыха)</w:t>
      </w:r>
      <w:r>
        <w:rPr>
          <w:sz w:val="28"/>
          <w:szCs w:val="28"/>
        </w:rPr>
        <w:t xml:space="preserve">. По данному мероприятию </w:t>
      </w:r>
      <w:r>
        <w:rPr>
          <w:sz w:val="28"/>
          <w:szCs w:val="28"/>
          <w:shd w:val="clear" w:color="auto" w:fill="FFFFFF"/>
        </w:rPr>
        <w:t>м</w:t>
      </w:r>
      <w:r w:rsidRPr="0013452C">
        <w:rPr>
          <w:sz w:val="28"/>
          <w:szCs w:val="28"/>
          <w:shd w:val="clear" w:color="auto" w:fill="FFFFFF"/>
        </w:rPr>
        <w:t>аксимальны</w:t>
      </w:r>
      <w:r>
        <w:rPr>
          <w:sz w:val="28"/>
          <w:szCs w:val="28"/>
          <w:shd w:val="clear" w:color="auto" w:fill="FFFFFF"/>
        </w:rPr>
        <w:t>й объём субсидии, предоставляемы</w:t>
      </w:r>
      <w:r w:rsidRPr="0013452C">
        <w:rPr>
          <w:sz w:val="28"/>
          <w:szCs w:val="28"/>
          <w:shd w:val="clear" w:color="auto" w:fill="FFFFFF"/>
        </w:rPr>
        <w:t>й участнику кон</w:t>
      </w:r>
      <w:r>
        <w:rPr>
          <w:sz w:val="28"/>
          <w:szCs w:val="28"/>
          <w:shd w:val="clear" w:color="auto" w:fill="FFFFFF"/>
        </w:rPr>
        <w:t>курса, признанному победителем, составляет</w:t>
      </w:r>
      <w:r w:rsidRPr="0013452C">
        <w:rPr>
          <w:sz w:val="28"/>
          <w:szCs w:val="28"/>
          <w:shd w:val="clear" w:color="auto" w:fill="FFFFFF"/>
        </w:rPr>
        <w:t xml:space="preserve"> 3 000,0 тыс. рублей</w:t>
      </w:r>
      <w:r w:rsidRPr="00C07AC1">
        <w:rPr>
          <w:sz w:val="28"/>
          <w:szCs w:val="28"/>
        </w:rPr>
        <w:t>;</w:t>
      </w:r>
    </w:p>
    <w:p w:rsidR="004A6B4F" w:rsidRPr="00C07AC1" w:rsidRDefault="004A6B4F" w:rsidP="00D742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AC1">
        <w:rPr>
          <w:sz w:val="28"/>
          <w:szCs w:val="28"/>
        </w:rPr>
        <w:t>г) создание электронных путеводителей по туристским маршрутам, в том числе мобильных приложений и аудиогидов</w:t>
      </w:r>
      <w:r>
        <w:rPr>
          <w:sz w:val="28"/>
          <w:szCs w:val="28"/>
        </w:rPr>
        <w:t xml:space="preserve">. По данному мероприятию </w:t>
      </w:r>
      <w:r>
        <w:rPr>
          <w:sz w:val="28"/>
          <w:szCs w:val="28"/>
          <w:shd w:val="clear" w:color="auto" w:fill="FFFFFF"/>
        </w:rPr>
        <w:t>м</w:t>
      </w:r>
      <w:r w:rsidRPr="0013452C">
        <w:rPr>
          <w:sz w:val="28"/>
          <w:szCs w:val="28"/>
          <w:shd w:val="clear" w:color="auto" w:fill="FFFFFF"/>
        </w:rPr>
        <w:t>аксимальны</w:t>
      </w:r>
      <w:r>
        <w:rPr>
          <w:sz w:val="28"/>
          <w:szCs w:val="28"/>
          <w:shd w:val="clear" w:color="auto" w:fill="FFFFFF"/>
        </w:rPr>
        <w:t>й объём субсидии, предоставляемы</w:t>
      </w:r>
      <w:r w:rsidRPr="0013452C">
        <w:rPr>
          <w:sz w:val="28"/>
          <w:szCs w:val="28"/>
          <w:shd w:val="clear" w:color="auto" w:fill="FFFFFF"/>
        </w:rPr>
        <w:t>й участнику кон</w:t>
      </w:r>
      <w:r>
        <w:rPr>
          <w:sz w:val="28"/>
          <w:szCs w:val="28"/>
          <w:shd w:val="clear" w:color="auto" w:fill="FFFFFF"/>
        </w:rPr>
        <w:t>курса, признанному победителем, составляет</w:t>
      </w:r>
      <w:r w:rsidRPr="0013452C">
        <w:rPr>
          <w:sz w:val="28"/>
          <w:szCs w:val="28"/>
          <w:shd w:val="clear" w:color="auto" w:fill="FFFFFF"/>
        </w:rPr>
        <w:t xml:space="preserve"> 3 000,0 тыс. рублей</w:t>
      </w:r>
      <w:r w:rsidRPr="00C07AC1">
        <w:rPr>
          <w:sz w:val="28"/>
          <w:szCs w:val="28"/>
        </w:rPr>
        <w:t>;</w:t>
      </w:r>
    </w:p>
    <w:p w:rsidR="004A6B4F" w:rsidRPr="004A6B4F" w:rsidRDefault="004A6B4F" w:rsidP="00D74272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AC1">
        <w:rPr>
          <w:sz w:val="28"/>
          <w:szCs w:val="28"/>
        </w:rPr>
        <w:t xml:space="preserve">д) реализация мероприятий, направленных на создание и развитие доступной туристской среды для лиц с ограниченными возможностями здоровья, стимулирование развития инклюзивного туризма (в том числе оборудование пандусов, подъемников, адаптационные работы и иные мероприятия по созданию </w:t>
      </w:r>
      <w:proofErr w:type="spellStart"/>
      <w:r w:rsidRPr="00C07AC1">
        <w:rPr>
          <w:sz w:val="28"/>
          <w:szCs w:val="28"/>
        </w:rPr>
        <w:t>безбарьерной</w:t>
      </w:r>
      <w:proofErr w:type="spellEnd"/>
      <w:r w:rsidRPr="00C07AC1">
        <w:rPr>
          <w:sz w:val="28"/>
          <w:szCs w:val="28"/>
        </w:rPr>
        <w:t xml:space="preserve"> среды, среды для лиц с ограниченными возможностями здоровья по зрению и слуху)</w:t>
      </w:r>
      <w:r>
        <w:rPr>
          <w:sz w:val="28"/>
          <w:szCs w:val="28"/>
        </w:rPr>
        <w:t xml:space="preserve">. По данному мероприятию </w:t>
      </w:r>
      <w:r>
        <w:rPr>
          <w:sz w:val="28"/>
          <w:szCs w:val="28"/>
          <w:shd w:val="clear" w:color="auto" w:fill="FFFFFF"/>
        </w:rPr>
        <w:t>м</w:t>
      </w:r>
      <w:r w:rsidRPr="0013452C">
        <w:rPr>
          <w:sz w:val="28"/>
          <w:szCs w:val="28"/>
          <w:shd w:val="clear" w:color="auto" w:fill="FFFFFF"/>
        </w:rPr>
        <w:t>аксимальны</w:t>
      </w:r>
      <w:r>
        <w:rPr>
          <w:sz w:val="28"/>
          <w:szCs w:val="28"/>
          <w:shd w:val="clear" w:color="auto" w:fill="FFFFFF"/>
        </w:rPr>
        <w:t>й объём субсидии, предоставляемы</w:t>
      </w:r>
      <w:r w:rsidRPr="0013452C">
        <w:rPr>
          <w:sz w:val="28"/>
          <w:szCs w:val="28"/>
          <w:shd w:val="clear" w:color="auto" w:fill="FFFFFF"/>
        </w:rPr>
        <w:t>й участнику кон</w:t>
      </w:r>
      <w:r>
        <w:rPr>
          <w:sz w:val="28"/>
          <w:szCs w:val="28"/>
          <w:shd w:val="clear" w:color="auto" w:fill="FFFFFF"/>
        </w:rPr>
        <w:t>курса, признанному победителем, составляет</w:t>
      </w:r>
      <w:r w:rsidRPr="0013452C">
        <w:rPr>
          <w:sz w:val="28"/>
          <w:szCs w:val="28"/>
          <w:shd w:val="clear" w:color="auto" w:fill="FFFFFF"/>
        </w:rPr>
        <w:t xml:space="preserve"> </w:t>
      </w:r>
      <w:r w:rsidR="00BF30D2">
        <w:rPr>
          <w:sz w:val="28"/>
          <w:szCs w:val="28"/>
          <w:shd w:val="clear" w:color="auto" w:fill="FFFFFF"/>
        </w:rPr>
        <w:br/>
      </w:r>
      <w:r w:rsidRPr="0013452C">
        <w:rPr>
          <w:sz w:val="28"/>
          <w:szCs w:val="28"/>
          <w:shd w:val="clear" w:color="auto" w:fill="FFFFFF"/>
        </w:rPr>
        <w:t>3 000,0 тыс. рублей</w:t>
      </w:r>
      <w:r w:rsidRPr="00C07AC1">
        <w:rPr>
          <w:sz w:val="28"/>
          <w:szCs w:val="28"/>
        </w:rPr>
        <w:t>.</w:t>
      </w:r>
    </w:p>
    <w:p w:rsidR="004A6B4F" w:rsidRDefault="005D05E8" w:rsidP="00D742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AA6">
        <w:rPr>
          <w:rFonts w:ascii="Times New Roman" w:hAnsi="Times New Roman" w:cs="Times New Roman"/>
          <w:sz w:val="28"/>
          <w:szCs w:val="28"/>
        </w:rPr>
        <w:t>По</w:t>
      </w:r>
      <w:r w:rsidR="000B6C19">
        <w:rPr>
          <w:rFonts w:ascii="Times New Roman" w:hAnsi="Times New Roman" w:cs="Times New Roman"/>
          <w:sz w:val="28"/>
          <w:szCs w:val="28"/>
        </w:rPr>
        <w:t>дробные</w:t>
      </w:r>
      <w:r w:rsidRPr="001A7AA6">
        <w:rPr>
          <w:rFonts w:ascii="Times New Roman" w:hAnsi="Times New Roman" w:cs="Times New Roman"/>
          <w:sz w:val="28"/>
          <w:szCs w:val="28"/>
        </w:rPr>
        <w:t xml:space="preserve"> усло</w:t>
      </w:r>
      <w:r w:rsidR="00605511">
        <w:rPr>
          <w:rFonts w:ascii="Times New Roman" w:hAnsi="Times New Roman" w:cs="Times New Roman"/>
          <w:sz w:val="28"/>
          <w:szCs w:val="28"/>
        </w:rPr>
        <w:t>вия проведения конкурса</w:t>
      </w:r>
      <w:r w:rsidRPr="001A7AA6">
        <w:rPr>
          <w:rFonts w:ascii="Times New Roman" w:hAnsi="Times New Roman" w:cs="Times New Roman"/>
          <w:sz w:val="28"/>
          <w:szCs w:val="28"/>
        </w:rPr>
        <w:t>, сроки</w:t>
      </w:r>
      <w:r w:rsidR="009A040F">
        <w:rPr>
          <w:rFonts w:ascii="Times New Roman" w:hAnsi="Times New Roman" w:cs="Times New Roman"/>
          <w:sz w:val="28"/>
          <w:szCs w:val="28"/>
        </w:rPr>
        <w:t xml:space="preserve"> и</w:t>
      </w:r>
      <w:r w:rsidRPr="001A7AA6">
        <w:rPr>
          <w:rFonts w:ascii="Times New Roman" w:hAnsi="Times New Roman" w:cs="Times New Roman"/>
          <w:sz w:val="28"/>
          <w:szCs w:val="28"/>
        </w:rPr>
        <w:t xml:space="preserve"> требования к </w:t>
      </w:r>
      <w:r w:rsidR="000B6C19">
        <w:rPr>
          <w:rFonts w:ascii="Times New Roman" w:hAnsi="Times New Roman" w:cs="Times New Roman"/>
          <w:sz w:val="28"/>
          <w:szCs w:val="28"/>
        </w:rPr>
        <w:t>участникам</w:t>
      </w:r>
      <w:r w:rsidRPr="001A7AA6">
        <w:rPr>
          <w:rFonts w:ascii="Times New Roman" w:hAnsi="Times New Roman" w:cs="Times New Roman"/>
          <w:sz w:val="28"/>
          <w:szCs w:val="28"/>
        </w:rPr>
        <w:t xml:space="preserve"> </w:t>
      </w:r>
      <w:r w:rsidR="009A040F">
        <w:rPr>
          <w:rFonts w:ascii="Times New Roman" w:hAnsi="Times New Roman" w:cs="Times New Roman"/>
          <w:sz w:val="28"/>
          <w:szCs w:val="28"/>
        </w:rPr>
        <w:t>определены</w:t>
      </w:r>
      <w:r w:rsidRPr="001A7AA6">
        <w:rPr>
          <w:rFonts w:ascii="Times New Roman" w:hAnsi="Times New Roman" w:cs="Times New Roman"/>
          <w:sz w:val="28"/>
          <w:szCs w:val="28"/>
        </w:rPr>
        <w:t xml:space="preserve"> </w:t>
      </w:r>
      <w:r w:rsidR="009A040F">
        <w:rPr>
          <w:rFonts w:ascii="Times New Roman" w:hAnsi="Times New Roman" w:cs="Times New Roman"/>
          <w:sz w:val="28"/>
          <w:szCs w:val="28"/>
        </w:rPr>
        <w:t>П</w:t>
      </w:r>
      <w:r w:rsidRPr="001A7AA6">
        <w:rPr>
          <w:rFonts w:ascii="Times New Roman" w:hAnsi="Times New Roman" w:cs="Times New Roman"/>
          <w:sz w:val="28"/>
          <w:szCs w:val="28"/>
        </w:rPr>
        <w:t>орядк</w:t>
      </w:r>
      <w:r w:rsidR="009A040F">
        <w:rPr>
          <w:rFonts w:ascii="Times New Roman" w:hAnsi="Times New Roman" w:cs="Times New Roman"/>
          <w:sz w:val="28"/>
          <w:szCs w:val="28"/>
        </w:rPr>
        <w:t>ом</w:t>
      </w:r>
      <w:r w:rsidR="001A7AA6">
        <w:rPr>
          <w:rFonts w:ascii="Times New Roman" w:hAnsi="Times New Roman" w:cs="Times New Roman"/>
          <w:sz w:val="28"/>
          <w:szCs w:val="28"/>
        </w:rPr>
        <w:t xml:space="preserve"> </w:t>
      </w:r>
      <w:r w:rsidR="00605511" w:rsidRPr="00605511">
        <w:rPr>
          <w:rFonts w:ascii="Times New Roman" w:hAnsi="Times New Roman" w:cs="Times New Roman"/>
          <w:sz w:val="28"/>
          <w:szCs w:val="28"/>
        </w:rPr>
        <w:t xml:space="preserve">предоставления юридическим лицам, не являющимся </w:t>
      </w:r>
      <w:r w:rsidR="00605511" w:rsidRPr="00605511">
        <w:rPr>
          <w:rFonts w:ascii="Times New Roman" w:hAnsi="Times New Roman" w:cs="Times New Roman"/>
          <w:sz w:val="28"/>
          <w:szCs w:val="28"/>
        </w:rPr>
        <w:lastRenderedPageBreak/>
        <w:t>государственными (муниципальными) учреждениями, и индивидуальным предпринимателям субсидий из бюджета Республики Татарстан в целях финансового обеспечения части их затрат, связанных с осуществлением государственной поддержки развития инфраструктуры туризма на территории Республики Татарстан</w:t>
      </w:r>
      <w:r w:rsidRPr="00E034C3">
        <w:rPr>
          <w:rFonts w:ascii="Times New Roman" w:hAnsi="Times New Roman" w:cs="Times New Roman"/>
          <w:sz w:val="28"/>
          <w:szCs w:val="28"/>
        </w:rPr>
        <w:t>, утвержденн</w:t>
      </w:r>
      <w:r w:rsidR="009A040F" w:rsidRPr="00E034C3">
        <w:rPr>
          <w:rFonts w:ascii="Times New Roman" w:hAnsi="Times New Roman" w:cs="Times New Roman"/>
          <w:sz w:val="28"/>
          <w:szCs w:val="28"/>
        </w:rPr>
        <w:t>ы</w:t>
      </w:r>
      <w:r w:rsidRPr="00E034C3">
        <w:rPr>
          <w:rFonts w:ascii="Times New Roman" w:hAnsi="Times New Roman" w:cs="Times New Roman"/>
          <w:sz w:val="28"/>
          <w:szCs w:val="28"/>
        </w:rPr>
        <w:t>м</w:t>
      </w:r>
      <w:r w:rsidR="00E00A34" w:rsidRPr="00E034C3">
        <w:rPr>
          <w:rFonts w:ascii="Times New Roman" w:hAnsi="Times New Roman" w:cs="Times New Roman"/>
          <w:sz w:val="28"/>
          <w:szCs w:val="28"/>
        </w:rPr>
        <w:t xml:space="preserve"> постановлением Кабинета Министров Республики Татарстан</w:t>
      </w:r>
      <w:r w:rsidRPr="00E034C3">
        <w:rPr>
          <w:rFonts w:ascii="Times New Roman" w:hAnsi="Times New Roman" w:cs="Times New Roman"/>
          <w:sz w:val="28"/>
          <w:szCs w:val="28"/>
        </w:rPr>
        <w:t xml:space="preserve"> </w:t>
      </w:r>
      <w:r w:rsidR="00E034C3" w:rsidRPr="00E034C3">
        <w:rPr>
          <w:rFonts w:ascii="Times New Roman" w:hAnsi="Times New Roman" w:cs="Times New Roman"/>
          <w:sz w:val="28"/>
          <w:szCs w:val="28"/>
        </w:rPr>
        <w:t>от 26</w:t>
      </w:r>
      <w:r w:rsidR="00422417" w:rsidRPr="00E034C3">
        <w:rPr>
          <w:rFonts w:ascii="Times New Roman" w:hAnsi="Times New Roman" w:cs="Times New Roman"/>
          <w:sz w:val="28"/>
          <w:szCs w:val="28"/>
        </w:rPr>
        <w:t>.09</w:t>
      </w:r>
      <w:r w:rsidR="001A7AA6" w:rsidRPr="00E034C3">
        <w:rPr>
          <w:rFonts w:ascii="Times New Roman" w:hAnsi="Times New Roman" w:cs="Times New Roman"/>
          <w:sz w:val="28"/>
          <w:szCs w:val="28"/>
        </w:rPr>
        <w:t>.2022 №</w:t>
      </w:r>
      <w:r w:rsidR="00605511" w:rsidRPr="00E034C3">
        <w:rPr>
          <w:rFonts w:ascii="Times New Roman" w:hAnsi="Times New Roman" w:cs="Times New Roman"/>
          <w:sz w:val="28"/>
          <w:szCs w:val="28"/>
        </w:rPr>
        <w:t xml:space="preserve"> </w:t>
      </w:r>
      <w:r w:rsidR="00E034C3" w:rsidRPr="00E034C3">
        <w:rPr>
          <w:rFonts w:ascii="Times New Roman" w:hAnsi="Times New Roman" w:cs="Times New Roman"/>
          <w:sz w:val="28"/>
          <w:szCs w:val="28"/>
        </w:rPr>
        <w:t>1035</w:t>
      </w:r>
      <w:r w:rsidR="001A7AA6" w:rsidRPr="00E034C3">
        <w:rPr>
          <w:rFonts w:ascii="Times New Roman" w:hAnsi="Times New Roman" w:cs="Times New Roman"/>
          <w:sz w:val="28"/>
          <w:szCs w:val="28"/>
        </w:rPr>
        <w:t>.</w:t>
      </w:r>
      <w:r w:rsidR="005B1252" w:rsidRPr="00E034C3">
        <w:rPr>
          <w:rFonts w:ascii="Times New Roman" w:hAnsi="Times New Roman" w:cs="Times New Roman"/>
          <w:sz w:val="28"/>
          <w:szCs w:val="28"/>
        </w:rPr>
        <w:t xml:space="preserve"> </w:t>
      </w:r>
      <w:r w:rsidR="006D446D" w:rsidRPr="00E034C3">
        <w:rPr>
          <w:rFonts w:ascii="Times New Roman" w:hAnsi="Times New Roman" w:cs="Times New Roman"/>
          <w:sz w:val="28"/>
          <w:szCs w:val="28"/>
        </w:rPr>
        <w:t>Пояснения</w:t>
      </w:r>
      <w:r w:rsidR="006D446D">
        <w:rPr>
          <w:rFonts w:ascii="Times New Roman" w:hAnsi="Times New Roman" w:cs="Times New Roman"/>
          <w:sz w:val="28"/>
          <w:szCs w:val="28"/>
        </w:rPr>
        <w:t xml:space="preserve"> и шаблоны документов</w:t>
      </w:r>
      <w:r w:rsidR="005B1252">
        <w:rPr>
          <w:rFonts w:ascii="Times New Roman" w:hAnsi="Times New Roman" w:cs="Times New Roman"/>
          <w:sz w:val="28"/>
          <w:szCs w:val="28"/>
        </w:rPr>
        <w:t xml:space="preserve"> опубликован</w:t>
      </w:r>
      <w:r w:rsidR="006D446D">
        <w:rPr>
          <w:rFonts w:ascii="Times New Roman" w:hAnsi="Times New Roman" w:cs="Times New Roman"/>
          <w:sz w:val="28"/>
          <w:szCs w:val="28"/>
        </w:rPr>
        <w:t>ы</w:t>
      </w:r>
      <w:r w:rsidR="005B1252">
        <w:rPr>
          <w:rFonts w:ascii="Times New Roman" w:hAnsi="Times New Roman" w:cs="Times New Roman"/>
          <w:sz w:val="28"/>
          <w:szCs w:val="28"/>
        </w:rPr>
        <w:t xml:space="preserve"> на сайте Госкомитета в разделе «Конкурсы» по ссылке</w:t>
      </w:r>
      <w:r w:rsidR="002B34DC">
        <w:rPr>
          <w:rFonts w:ascii="Times New Roman" w:hAnsi="Times New Roman" w:cs="Times New Roman"/>
          <w:sz w:val="28"/>
          <w:szCs w:val="28"/>
        </w:rPr>
        <w:t>:</w:t>
      </w:r>
      <w:r w:rsidR="005B125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A6B4F" w:rsidRPr="00555D71">
          <w:rPr>
            <w:rStyle w:val="a6"/>
            <w:rFonts w:ascii="Times New Roman" w:hAnsi="Times New Roman" w:cs="Times New Roman"/>
            <w:sz w:val="28"/>
            <w:szCs w:val="28"/>
          </w:rPr>
          <w:t>https://tourism.tatarstan.ru/subsidii-na-razvitie-infrastrukturi-turizma-na.htm</w:t>
        </w:r>
      </w:hyperlink>
      <w:r w:rsidR="004A6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4C3" w:rsidRDefault="00E034C3" w:rsidP="00E034C3">
      <w:pPr>
        <w:spacing w:after="0" w:line="276" w:lineRule="auto"/>
        <w:ind w:right="-14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6EFA" w:rsidRDefault="00186EFA" w:rsidP="00F75719">
      <w:pPr>
        <w:spacing w:after="0" w:line="276" w:lineRule="auto"/>
        <w:ind w:right="-144"/>
        <w:jc w:val="both"/>
        <w:rPr>
          <w:rFonts w:ascii="Times New Roman" w:hAnsi="Times New Roman" w:cs="Times New Roman"/>
          <w:sz w:val="24"/>
          <w:szCs w:val="24"/>
        </w:rPr>
      </w:pPr>
    </w:p>
    <w:p w:rsidR="00D74272" w:rsidRDefault="00D74272" w:rsidP="006055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05511" w:rsidRPr="00463B23" w:rsidRDefault="00605511" w:rsidP="006055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605511" w:rsidRPr="00463B23" w:rsidSect="00164DC9">
      <w:pgSz w:w="11906" w:h="16838"/>
      <w:pgMar w:top="1134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B7565"/>
    <w:multiLevelType w:val="hybridMultilevel"/>
    <w:tmpl w:val="25324DFE"/>
    <w:lvl w:ilvl="0" w:tplc="64E87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1C3DC0"/>
    <w:multiLevelType w:val="hybridMultilevel"/>
    <w:tmpl w:val="E182F4CA"/>
    <w:lvl w:ilvl="0" w:tplc="41E090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405"/>
    <w:rsid w:val="000171F3"/>
    <w:rsid w:val="00035E8E"/>
    <w:rsid w:val="00076E79"/>
    <w:rsid w:val="000858C9"/>
    <w:rsid w:val="0009530F"/>
    <w:rsid w:val="000B6C19"/>
    <w:rsid w:val="00106B8D"/>
    <w:rsid w:val="001151B0"/>
    <w:rsid w:val="0013068D"/>
    <w:rsid w:val="001420CB"/>
    <w:rsid w:val="0014247D"/>
    <w:rsid w:val="0014673A"/>
    <w:rsid w:val="0016404B"/>
    <w:rsid w:val="00164DC9"/>
    <w:rsid w:val="00166768"/>
    <w:rsid w:val="00167BC8"/>
    <w:rsid w:val="00181DA7"/>
    <w:rsid w:val="00186EFA"/>
    <w:rsid w:val="001930D7"/>
    <w:rsid w:val="001A7AA6"/>
    <w:rsid w:val="001A7D14"/>
    <w:rsid w:val="001B603B"/>
    <w:rsid w:val="001E6EC6"/>
    <w:rsid w:val="001F0D9D"/>
    <w:rsid w:val="00202E7F"/>
    <w:rsid w:val="0021565E"/>
    <w:rsid w:val="00220E42"/>
    <w:rsid w:val="00231E83"/>
    <w:rsid w:val="002432C3"/>
    <w:rsid w:val="0024517D"/>
    <w:rsid w:val="00246A73"/>
    <w:rsid w:val="00253A30"/>
    <w:rsid w:val="002B34DC"/>
    <w:rsid w:val="002E26ED"/>
    <w:rsid w:val="002E5AAD"/>
    <w:rsid w:val="002F386E"/>
    <w:rsid w:val="00302524"/>
    <w:rsid w:val="003210AE"/>
    <w:rsid w:val="003354AC"/>
    <w:rsid w:val="00343855"/>
    <w:rsid w:val="00352100"/>
    <w:rsid w:val="003904F1"/>
    <w:rsid w:val="003A0AA4"/>
    <w:rsid w:val="003A1815"/>
    <w:rsid w:val="003F343B"/>
    <w:rsid w:val="003F7A72"/>
    <w:rsid w:val="0042229A"/>
    <w:rsid w:val="00422417"/>
    <w:rsid w:val="00424AF1"/>
    <w:rsid w:val="0042542E"/>
    <w:rsid w:val="00427375"/>
    <w:rsid w:val="004651FF"/>
    <w:rsid w:val="00472E7C"/>
    <w:rsid w:val="0047690B"/>
    <w:rsid w:val="004901EB"/>
    <w:rsid w:val="004A6B4F"/>
    <w:rsid w:val="004C29A1"/>
    <w:rsid w:val="004C5F19"/>
    <w:rsid w:val="004D5D4A"/>
    <w:rsid w:val="004E72D3"/>
    <w:rsid w:val="00562053"/>
    <w:rsid w:val="005861A8"/>
    <w:rsid w:val="005B1252"/>
    <w:rsid w:val="005D05E8"/>
    <w:rsid w:val="005E1B13"/>
    <w:rsid w:val="005E2CF6"/>
    <w:rsid w:val="00605511"/>
    <w:rsid w:val="00614315"/>
    <w:rsid w:val="00616117"/>
    <w:rsid w:val="006C1D42"/>
    <w:rsid w:val="006C2889"/>
    <w:rsid w:val="006D446D"/>
    <w:rsid w:val="006D54EF"/>
    <w:rsid w:val="006D6B32"/>
    <w:rsid w:val="006F2B06"/>
    <w:rsid w:val="006F6089"/>
    <w:rsid w:val="00700D4F"/>
    <w:rsid w:val="007218ED"/>
    <w:rsid w:val="007256B2"/>
    <w:rsid w:val="00742E1F"/>
    <w:rsid w:val="00756D39"/>
    <w:rsid w:val="0076786D"/>
    <w:rsid w:val="007903A7"/>
    <w:rsid w:val="007B6FBF"/>
    <w:rsid w:val="007D5F73"/>
    <w:rsid w:val="0080798F"/>
    <w:rsid w:val="0081174F"/>
    <w:rsid w:val="0082548B"/>
    <w:rsid w:val="008357A1"/>
    <w:rsid w:val="00840D6A"/>
    <w:rsid w:val="00856B2E"/>
    <w:rsid w:val="008573F7"/>
    <w:rsid w:val="0086697B"/>
    <w:rsid w:val="00874C8A"/>
    <w:rsid w:val="00886049"/>
    <w:rsid w:val="008D7A73"/>
    <w:rsid w:val="008E7C5A"/>
    <w:rsid w:val="008F68E6"/>
    <w:rsid w:val="00902C41"/>
    <w:rsid w:val="00905D28"/>
    <w:rsid w:val="00913503"/>
    <w:rsid w:val="00920439"/>
    <w:rsid w:val="009218CD"/>
    <w:rsid w:val="00946401"/>
    <w:rsid w:val="009625BB"/>
    <w:rsid w:val="0097422E"/>
    <w:rsid w:val="00996A3A"/>
    <w:rsid w:val="009A040F"/>
    <w:rsid w:val="009B0F70"/>
    <w:rsid w:val="009B1B4C"/>
    <w:rsid w:val="009D18E7"/>
    <w:rsid w:val="009D751E"/>
    <w:rsid w:val="009D76E5"/>
    <w:rsid w:val="009E0E0A"/>
    <w:rsid w:val="00A04E8B"/>
    <w:rsid w:val="00A5150B"/>
    <w:rsid w:val="00A91828"/>
    <w:rsid w:val="00AE6470"/>
    <w:rsid w:val="00AE7601"/>
    <w:rsid w:val="00AF09D2"/>
    <w:rsid w:val="00B427A5"/>
    <w:rsid w:val="00B44A78"/>
    <w:rsid w:val="00B50793"/>
    <w:rsid w:val="00B56897"/>
    <w:rsid w:val="00B66ABB"/>
    <w:rsid w:val="00B86E6C"/>
    <w:rsid w:val="00B8707F"/>
    <w:rsid w:val="00BC5E67"/>
    <w:rsid w:val="00BF30D2"/>
    <w:rsid w:val="00C14900"/>
    <w:rsid w:val="00C24F1C"/>
    <w:rsid w:val="00C42389"/>
    <w:rsid w:val="00C632EE"/>
    <w:rsid w:val="00C65C92"/>
    <w:rsid w:val="00C97D59"/>
    <w:rsid w:val="00CB20B6"/>
    <w:rsid w:val="00D1623E"/>
    <w:rsid w:val="00D32AA6"/>
    <w:rsid w:val="00D5252F"/>
    <w:rsid w:val="00D61087"/>
    <w:rsid w:val="00D74272"/>
    <w:rsid w:val="00D87296"/>
    <w:rsid w:val="00DD6D88"/>
    <w:rsid w:val="00DD7336"/>
    <w:rsid w:val="00E00A34"/>
    <w:rsid w:val="00E01247"/>
    <w:rsid w:val="00E034C3"/>
    <w:rsid w:val="00E44895"/>
    <w:rsid w:val="00E72001"/>
    <w:rsid w:val="00E75F13"/>
    <w:rsid w:val="00E84D57"/>
    <w:rsid w:val="00EC2C5D"/>
    <w:rsid w:val="00EF2364"/>
    <w:rsid w:val="00EF2651"/>
    <w:rsid w:val="00F1277E"/>
    <w:rsid w:val="00F205FF"/>
    <w:rsid w:val="00F26178"/>
    <w:rsid w:val="00F50404"/>
    <w:rsid w:val="00F60D89"/>
    <w:rsid w:val="00F66405"/>
    <w:rsid w:val="00F75719"/>
    <w:rsid w:val="00F763FA"/>
    <w:rsid w:val="00F82D70"/>
    <w:rsid w:val="00F94EF3"/>
    <w:rsid w:val="00F96828"/>
    <w:rsid w:val="00FB071E"/>
    <w:rsid w:val="00FB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53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7D59"/>
    <w:rPr>
      <w:color w:val="0563C1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3A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0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D446D"/>
    <w:rPr>
      <w:color w:val="954F72" w:themeColor="followedHyperlink"/>
      <w:u w:val="single"/>
    </w:rPr>
  </w:style>
  <w:style w:type="paragraph" w:customStyle="1" w:styleId="s1">
    <w:name w:val="s_1"/>
    <w:basedOn w:val="a"/>
    <w:rsid w:val="004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6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673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953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97D59"/>
    <w:rPr>
      <w:color w:val="0563C1" w:themeColor="hyperlink"/>
      <w:u w:val="single"/>
    </w:rPr>
  </w:style>
  <w:style w:type="paragraph" w:customStyle="1" w:styleId="msonormalmailrucssattributepostfix">
    <w:name w:val="msonormal_mailru_css_attribute_postfix"/>
    <w:basedOn w:val="a"/>
    <w:rsid w:val="003A0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D0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05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6D446D"/>
    <w:rPr>
      <w:color w:val="954F72" w:themeColor="followedHyperlink"/>
      <w:u w:val="single"/>
    </w:rPr>
  </w:style>
  <w:style w:type="paragraph" w:customStyle="1" w:styleId="s1">
    <w:name w:val="s_1"/>
    <w:basedOn w:val="a"/>
    <w:rsid w:val="004A6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ourism.tatarstan.ru/subsidii-na-razvitie-infrastrukturi-turizma-na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28D97-A482-40D3-B47C-187E7F42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NektoGKT</dc:creator>
  <cp:keywords/>
  <dc:description/>
  <cp:lastModifiedBy>Закупки</cp:lastModifiedBy>
  <cp:revision>5</cp:revision>
  <cp:lastPrinted>2022-09-27T14:30:00Z</cp:lastPrinted>
  <dcterms:created xsi:type="dcterms:W3CDTF">2022-09-29T12:57:00Z</dcterms:created>
  <dcterms:modified xsi:type="dcterms:W3CDTF">2022-09-30T10:41:00Z</dcterms:modified>
</cp:coreProperties>
</file>